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DB4643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522DBDB4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708C9AFE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w w:val="98"/>
          <w:sz w:val="44"/>
          <w:szCs w:val="44"/>
        </w:rPr>
        <w:t>浙江省自然科学基金</w:t>
      </w:r>
      <w:r>
        <w:rPr>
          <w:rFonts w:hint="eastAsia" w:ascii="方正小标宋简体" w:eastAsia="方正小标宋简体"/>
          <w:w w:val="98"/>
          <w:sz w:val="44"/>
          <w:szCs w:val="44"/>
          <w:lang w:eastAsia="zh-CN"/>
        </w:rPr>
        <w:t>白马湖实验室</w:t>
      </w:r>
      <w:r>
        <w:rPr>
          <w:rFonts w:hint="eastAsia" w:ascii="方正小标宋简体" w:eastAsia="方正小标宋简体"/>
          <w:w w:val="98"/>
          <w:sz w:val="44"/>
          <w:szCs w:val="44"/>
        </w:rPr>
        <w:t>联合基金</w:t>
      </w:r>
      <w:r>
        <w:rPr>
          <w:rFonts w:hint="eastAsia" w:ascii="方正小标宋简体" w:eastAsia="方正小标宋简体"/>
          <w:sz w:val="44"/>
          <w:szCs w:val="44"/>
        </w:rPr>
        <w:t>申请须知</w:t>
      </w:r>
    </w:p>
    <w:p w14:paraId="77948037">
      <w:pPr>
        <w:spacing w:line="580" w:lineRule="exact"/>
        <w:jc w:val="center"/>
        <w:rPr>
          <w:rFonts w:ascii="方正小标宋简体" w:eastAsia="方正小标宋简体"/>
          <w:sz w:val="44"/>
          <w:szCs w:val="44"/>
        </w:rPr>
      </w:pPr>
    </w:p>
    <w:p w14:paraId="3396449C">
      <w:pPr>
        <w:pStyle w:val="3"/>
        <w:spacing w:line="580" w:lineRule="exact"/>
        <w:ind w:firstLine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一、本须知涉及的项目类型及相关各方</w:t>
      </w:r>
    </w:p>
    <w:p w14:paraId="43736632">
      <w:pPr>
        <w:pStyle w:val="3"/>
        <w:spacing w:line="580" w:lineRule="exact"/>
        <w:ind w:firstLine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项目类型为浙江省自然科学基金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白马湖实验室联合基金资助项目</w:t>
      </w:r>
      <w:r>
        <w:rPr>
          <w:rFonts w:hint="eastAsia" w:ascii="仿宋_GB2312" w:eastAsia="仿宋_GB2312"/>
          <w:bCs/>
          <w:sz w:val="32"/>
          <w:szCs w:val="32"/>
        </w:rPr>
        <w:t>，相关各方为项目实施方（项目</w:t>
      </w:r>
      <w:r>
        <w:rPr>
          <w:rFonts w:ascii="仿宋_GB2312" w:eastAsia="仿宋_GB2312"/>
          <w:bCs/>
          <w:sz w:val="32"/>
          <w:szCs w:val="32"/>
        </w:rPr>
        <w:t>承担方）</w:t>
      </w:r>
      <w:r>
        <w:rPr>
          <w:rFonts w:hint="eastAsia" w:ascii="仿宋_GB2312" w:eastAsia="仿宋_GB2312"/>
          <w:bCs/>
          <w:sz w:val="32"/>
          <w:szCs w:val="32"/>
        </w:rPr>
        <w:t>和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hint="eastAsia" w:ascii="仿宋_GB2312" w:eastAsia="仿宋_GB2312"/>
          <w:bCs/>
          <w:sz w:val="32"/>
          <w:szCs w:val="32"/>
        </w:rPr>
        <w:t>资助方。</w:t>
      </w:r>
    </w:p>
    <w:p w14:paraId="0D3E97B5">
      <w:pPr>
        <w:pStyle w:val="3"/>
        <w:numPr>
          <w:ilvl w:val="0"/>
          <w:numId w:val="1"/>
        </w:numPr>
        <w:spacing w:line="580" w:lineRule="exact"/>
        <w:ind w:firstLine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本须知涉及的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联合</w:t>
      </w:r>
      <w:r>
        <w:rPr>
          <w:rFonts w:hint="eastAsia" w:ascii="黑体" w:hAnsi="黑体" w:eastAsia="黑体"/>
          <w:bCs/>
          <w:sz w:val="32"/>
          <w:szCs w:val="32"/>
        </w:rPr>
        <w:t>资助方权利</w:t>
      </w:r>
    </w:p>
    <w:p w14:paraId="2EADBE48">
      <w:pPr>
        <w:pStyle w:val="3"/>
        <w:spacing w:line="580" w:lineRule="exact"/>
        <w:ind w:firstLine="640"/>
        <w:rPr>
          <w:rFonts w:hint="eastAsia" w:ascii="仿宋_GB2312" w:eastAsia="仿宋_GB2312"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Cs/>
          <w:sz w:val="32"/>
          <w:szCs w:val="32"/>
          <w:lang w:eastAsia="zh-CN"/>
        </w:rPr>
        <w:t>联合</w:t>
      </w:r>
      <w:r>
        <w:rPr>
          <w:rFonts w:ascii="仿宋_GB2312" w:eastAsia="仿宋_GB2312"/>
          <w:bCs/>
          <w:sz w:val="32"/>
          <w:szCs w:val="32"/>
        </w:rPr>
        <w:t>资助方可</w:t>
      </w:r>
      <w:r>
        <w:rPr>
          <w:rFonts w:hint="eastAsia" w:ascii="仿宋_GB2312" w:eastAsia="仿宋_GB2312"/>
          <w:bCs/>
          <w:sz w:val="32"/>
          <w:szCs w:val="32"/>
        </w:rPr>
        <w:t>了解对应项目的申请简表</w:t>
      </w:r>
      <w:r>
        <w:rPr>
          <w:rFonts w:ascii="仿宋_GB2312" w:eastAsia="仿宋_GB2312"/>
          <w:bCs/>
          <w:sz w:val="32"/>
          <w:szCs w:val="32"/>
        </w:rPr>
        <w:t>信息（</w:t>
      </w:r>
      <w:r>
        <w:rPr>
          <w:rFonts w:hint="eastAsia" w:ascii="仿宋_GB2312" w:eastAsia="仿宋_GB2312"/>
          <w:bCs/>
          <w:sz w:val="32"/>
          <w:szCs w:val="32"/>
        </w:rPr>
        <w:t>包括</w:t>
      </w:r>
      <w:r>
        <w:rPr>
          <w:rFonts w:ascii="仿宋_GB2312" w:eastAsia="仿宋_GB2312"/>
          <w:bCs/>
          <w:sz w:val="32"/>
          <w:szCs w:val="32"/>
        </w:rPr>
        <w:t>项目信息、</w:t>
      </w:r>
      <w:r>
        <w:rPr>
          <w:rFonts w:hint="eastAsia" w:ascii="仿宋_GB2312" w:eastAsia="仿宋_GB2312"/>
          <w:bCs/>
          <w:sz w:val="32"/>
          <w:szCs w:val="32"/>
        </w:rPr>
        <w:t>申请人</w:t>
      </w:r>
      <w:r>
        <w:rPr>
          <w:rFonts w:ascii="仿宋_GB2312" w:eastAsia="仿宋_GB2312"/>
          <w:bCs/>
          <w:sz w:val="32"/>
          <w:szCs w:val="32"/>
        </w:rPr>
        <w:t>基本信息、项目经费</w:t>
      </w:r>
      <w:r>
        <w:rPr>
          <w:rFonts w:hint="eastAsia" w:ascii="仿宋_GB2312" w:eastAsia="仿宋_GB2312"/>
          <w:bCs/>
          <w:sz w:val="32"/>
          <w:szCs w:val="32"/>
        </w:rPr>
        <w:t>预算</w:t>
      </w:r>
      <w:r>
        <w:rPr>
          <w:rFonts w:ascii="仿宋_GB2312" w:eastAsia="仿宋_GB2312"/>
          <w:bCs/>
          <w:sz w:val="32"/>
          <w:szCs w:val="32"/>
        </w:rPr>
        <w:t>、</w:t>
      </w: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ascii="仿宋_GB2312" w:eastAsia="仿宋_GB2312"/>
          <w:bCs/>
          <w:sz w:val="32"/>
          <w:szCs w:val="32"/>
        </w:rPr>
        <w:t>成员、</w:t>
      </w:r>
      <w:r>
        <w:rPr>
          <w:rFonts w:hint="eastAsia" w:ascii="仿宋_GB2312" w:eastAsia="仿宋_GB2312"/>
          <w:bCs/>
          <w:sz w:val="32"/>
          <w:szCs w:val="32"/>
        </w:rPr>
        <w:t>预期成果</w:t>
      </w:r>
      <w:r>
        <w:rPr>
          <w:rFonts w:ascii="仿宋_GB2312" w:eastAsia="仿宋_GB2312"/>
          <w:bCs/>
          <w:sz w:val="32"/>
          <w:szCs w:val="32"/>
        </w:rPr>
        <w:t>）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。</w:t>
      </w:r>
    </w:p>
    <w:p w14:paraId="4D289EAA">
      <w:pPr>
        <w:pStyle w:val="3"/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三、本须知</w:t>
      </w:r>
      <w:r>
        <w:rPr>
          <w:rFonts w:ascii="黑体" w:hAnsi="黑体" w:eastAsia="黑体"/>
          <w:bCs/>
          <w:sz w:val="32"/>
          <w:szCs w:val="32"/>
        </w:rPr>
        <w:t>涉及的</w:t>
      </w:r>
      <w:r>
        <w:rPr>
          <w:rFonts w:hint="eastAsia" w:ascii="黑体" w:hAnsi="黑体" w:eastAsia="黑体"/>
          <w:bCs/>
          <w:sz w:val="32"/>
          <w:szCs w:val="32"/>
        </w:rPr>
        <w:t>项目成果</w:t>
      </w:r>
    </w:p>
    <w:p w14:paraId="6361BF74">
      <w:pPr>
        <w:pStyle w:val="3"/>
        <w:spacing w:line="580" w:lineRule="exact"/>
        <w:ind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</w:rPr>
        <w:t>实施</w:t>
      </w:r>
      <w:r>
        <w:rPr>
          <w:rFonts w:ascii="仿宋_GB2312" w:eastAsia="仿宋_GB2312"/>
          <w:sz w:val="32"/>
          <w:szCs w:val="32"/>
        </w:rPr>
        <w:t>期间，项目</w:t>
      </w:r>
      <w:r>
        <w:rPr>
          <w:rFonts w:hint="eastAsia" w:ascii="仿宋_GB2312" w:eastAsia="仿宋_GB2312"/>
          <w:sz w:val="32"/>
          <w:szCs w:val="32"/>
        </w:rPr>
        <w:t>实施方</w:t>
      </w:r>
      <w:r>
        <w:rPr>
          <w:rFonts w:ascii="仿宋_GB2312" w:eastAsia="仿宋_GB2312"/>
          <w:sz w:val="32"/>
          <w:szCs w:val="32"/>
        </w:rPr>
        <w:t>通过</w:t>
      </w:r>
      <w:r>
        <w:rPr>
          <w:rFonts w:hint="eastAsia" w:ascii="仿宋_GB2312" w:eastAsia="仿宋_GB2312"/>
          <w:sz w:val="32"/>
          <w:szCs w:val="32"/>
        </w:rPr>
        <w:t>履行联合</w:t>
      </w:r>
      <w:r>
        <w:rPr>
          <w:rFonts w:ascii="仿宋_GB2312" w:eastAsia="仿宋_GB2312"/>
          <w:sz w:val="32"/>
          <w:szCs w:val="32"/>
        </w:rPr>
        <w:t>基金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ascii="仿宋_GB2312" w:eastAsia="仿宋_GB2312"/>
          <w:sz w:val="32"/>
          <w:szCs w:val="32"/>
        </w:rPr>
        <w:t>合同所获得</w:t>
      </w:r>
      <w:r>
        <w:rPr>
          <w:rFonts w:hint="eastAsia" w:ascii="仿宋_GB2312" w:eastAsia="仿宋_GB2312"/>
          <w:sz w:val="32"/>
          <w:szCs w:val="32"/>
        </w:rPr>
        <w:t>的</w:t>
      </w:r>
      <w:r>
        <w:rPr>
          <w:rFonts w:hint="eastAsia" w:ascii="仿宋_GB2312" w:eastAsia="仿宋_GB2312"/>
          <w:sz w:val="32"/>
          <w:szCs w:val="32"/>
          <w:lang w:eastAsia="zh-CN"/>
        </w:rPr>
        <w:t>知识产权</w:t>
      </w:r>
      <w:r>
        <w:rPr>
          <w:rFonts w:hint="eastAsia" w:ascii="仿宋_GB2312" w:eastAsia="仿宋_GB2312"/>
          <w:spacing w:val="-2"/>
          <w:sz w:val="32"/>
          <w:szCs w:val="32"/>
        </w:rPr>
        <w:t>。</w:t>
      </w:r>
    </w:p>
    <w:p w14:paraId="4795CA5D">
      <w:pPr>
        <w:pStyle w:val="3"/>
        <w:spacing w:line="580" w:lineRule="exact"/>
        <w:ind w:firstLine="640"/>
        <w:outlineLvl w:val="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四、本须知</w:t>
      </w:r>
      <w:r>
        <w:rPr>
          <w:rFonts w:ascii="黑体" w:hAnsi="黑体" w:eastAsia="黑体"/>
          <w:bCs/>
          <w:sz w:val="32"/>
          <w:szCs w:val="32"/>
        </w:rPr>
        <w:t>涉及的</w:t>
      </w:r>
      <w:r>
        <w:rPr>
          <w:rFonts w:hint="eastAsia" w:ascii="黑体" w:hAnsi="黑体" w:eastAsia="黑体"/>
          <w:bCs/>
          <w:sz w:val="32"/>
          <w:szCs w:val="32"/>
          <w:lang w:eastAsia="zh-CN"/>
        </w:rPr>
        <w:t>成果</w:t>
      </w:r>
      <w:r>
        <w:rPr>
          <w:rFonts w:hint="eastAsia" w:ascii="黑体" w:hAnsi="黑体" w:eastAsia="黑体"/>
          <w:bCs/>
          <w:sz w:val="32"/>
          <w:szCs w:val="32"/>
        </w:rPr>
        <w:t>归属约定</w:t>
      </w:r>
    </w:p>
    <w:p w14:paraId="7DC9EF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1.项目承担方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</w:rPr>
        <w:t>实施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  <w:lang w:val="en-US" w:eastAsia="zh-CN"/>
        </w:rPr>
        <w:t>本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</w:rPr>
        <w:t>项目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  <w:lang w:val="en-US" w:eastAsia="zh-CN"/>
        </w:rPr>
        <w:t>形成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</w:rPr>
        <w:t>的研究成果申请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  <w:lang w:val="en-US" w:eastAsia="zh-CN"/>
        </w:rPr>
        <w:t>知识产权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</w:rPr>
        <w:t>的，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  <w:lang w:val="en-US" w:eastAsia="zh-CN"/>
        </w:rPr>
        <w:t>知识产权</w:t>
      </w:r>
      <w:r>
        <w:rPr>
          <w:rFonts w:hint="eastAsia" w:ascii="仿宋_GB2312" w:eastAsia="仿宋_GB2312" w:cs="Times New Roman"/>
          <w:bCs/>
          <w:sz w:val="32"/>
          <w:szCs w:val="32"/>
          <w:highlight w:val="none"/>
          <w:lang w:val="en-US" w:eastAsia="zh-CN"/>
        </w:rPr>
        <w:t>所有权由</w:t>
      </w:r>
      <w:r>
        <w:rPr>
          <w:rFonts w:hint="eastAsia" w:ascii="仿宋_GB2312" w:eastAsia="仿宋_GB2312" w:cs="Times New Roman"/>
          <w:bCs/>
          <w:sz w:val="32"/>
          <w:szCs w:val="32"/>
          <w:highlight w:val="none"/>
          <w:lang w:eastAsia="zh-CN"/>
        </w:rPr>
        <w:t>项目承担方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</w:rPr>
        <w:t>、</w:t>
      </w:r>
      <w:r>
        <w:rPr>
          <w:rFonts w:hint="eastAsia" w:ascii="仿宋_GB2312" w:eastAsia="仿宋_GB2312" w:cs="Times New Roman"/>
          <w:bCs/>
          <w:sz w:val="32"/>
          <w:szCs w:val="32"/>
          <w:highlight w:val="none"/>
          <w:lang w:eastAsia="zh-CN"/>
        </w:rPr>
        <w:t>联合资助</w:t>
      </w:r>
      <w:r>
        <w:rPr>
          <w:rFonts w:hint="eastAsia" w:ascii="仿宋_GB2312" w:hAnsi="Calibri" w:eastAsia="仿宋_GB2312" w:cs="Times New Roman"/>
          <w:bCs/>
          <w:sz w:val="32"/>
          <w:szCs w:val="32"/>
          <w:highlight w:val="none"/>
        </w:rPr>
        <w:t>方</w:t>
      </w:r>
      <w:r>
        <w:rPr>
          <w:rFonts w:hint="eastAsia" w:ascii="仿宋_GB2312" w:eastAsia="仿宋_GB2312" w:cs="Times New Roman"/>
          <w:bCs/>
          <w:sz w:val="32"/>
          <w:szCs w:val="32"/>
          <w:highlight w:val="none"/>
          <w:lang w:eastAsia="zh-CN"/>
        </w:rPr>
        <w:t>共有；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任何一方以共有知识产权申报各类科学技术奖励的，需提前取得另一方同意，如一方未告知独自实施报奖的，另一方保留追究责任的权利。</w:t>
      </w:r>
    </w:p>
    <w:p w14:paraId="76163B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0"/>
        <w:jc w:val="left"/>
        <w:textAlignment w:val="auto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2.项目承担方、联合资助方均享有本项目研究成果在科研、教学等非商业用途方面的无偿使用权。</w:t>
      </w:r>
    </w:p>
    <w:p w14:paraId="6DCFA3C9">
      <w:pPr>
        <w:numPr>
          <w:ilvl w:val="0"/>
          <w:numId w:val="0"/>
        </w:numPr>
        <w:spacing w:line="560" w:lineRule="exact"/>
        <w:ind w:firstLine="640"/>
        <w:jc w:val="left"/>
        <w:rPr>
          <w:rFonts w:hint="eastAsia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3.本项目研究成果原则上由甲方统筹实施科技成果转化，所得收益由甲、乙双方协商分配。</w:t>
      </w:r>
    </w:p>
    <w:p w14:paraId="59524628">
      <w:pPr>
        <w:pStyle w:val="3"/>
        <w:spacing w:line="580" w:lineRule="exact"/>
        <w:ind w:firstLine="640"/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4.</w:t>
      </w:r>
      <w:r>
        <w:rPr>
          <w:rFonts w:hint="eastAsia" w:ascii="仿宋_GB2312" w:eastAsia="仿宋_GB2312"/>
          <w:bCs/>
          <w:sz w:val="32"/>
          <w:szCs w:val="32"/>
        </w:rPr>
        <w:t>项目</w:t>
      </w:r>
      <w:r>
        <w:rPr>
          <w:rFonts w:ascii="仿宋_GB2312" w:eastAsia="仿宋_GB2312"/>
          <w:bCs/>
          <w:sz w:val="32"/>
          <w:szCs w:val="32"/>
        </w:rPr>
        <w:t>立项后，</w:t>
      </w:r>
      <w:r>
        <w:rPr>
          <w:rFonts w:hint="eastAsia" w:ascii="Times New Roman" w:hAnsi="Times New Roman" w:eastAsia="仿宋_GB2312"/>
          <w:sz w:val="32"/>
          <w:szCs w:val="32"/>
        </w:rPr>
        <w:t>项目实施方和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联合</w:t>
      </w:r>
      <w:r>
        <w:rPr>
          <w:rFonts w:hint="eastAsia" w:ascii="Times New Roman" w:hAnsi="Times New Roman" w:eastAsia="仿宋_GB2312"/>
          <w:sz w:val="32"/>
          <w:szCs w:val="32"/>
        </w:rPr>
        <w:t>资助方协商确定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成果</w:t>
      </w:r>
      <w:r>
        <w:rPr>
          <w:rFonts w:hint="eastAsia" w:ascii="Times New Roman" w:hAnsi="Times New Roman" w:eastAsia="仿宋_GB2312"/>
          <w:sz w:val="32"/>
          <w:szCs w:val="32"/>
        </w:rPr>
        <w:t>共有事宜。</w:t>
      </w:r>
    </w:p>
    <w:p w14:paraId="5CB55984">
      <w:pPr>
        <w:pStyle w:val="3"/>
        <w:spacing w:line="580" w:lineRule="exact"/>
        <w:ind w:firstLine="640"/>
        <w:rPr>
          <w:rFonts w:hint="eastAsia" w:ascii="仿宋_GB2312" w:eastAsia="仿宋_GB2312"/>
          <w:bCs/>
          <w:sz w:val="32"/>
          <w:szCs w:val="32"/>
          <w:lang w:eastAsia="zh-CN"/>
        </w:rPr>
      </w:pPr>
    </w:p>
    <w:p w14:paraId="2CC01741">
      <w:pPr>
        <w:rPr>
          <w:rFonts w:hint="eastAsia"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br w:type="page"/>
      </w:r>
    </w:p>
    <w:p w14:paraId="434F4952">
      <w:pPr>
        <w:spacing w:line="580" w:lineRule="exact"/>
        <w:jc w:val="center"/>
        <w:rPr>
          <w:rFonts w:hint="eastAsia" w:ascii="方正小标宋简体" w:eastAsia="方正小标宋简体"/>
          <w:w w:val="98"/>
          <w:sz w:val="44"/>
          <w:szCs w:val="44"/>
        </w:rPr>
      </w:pPr>
    </w:p>
    <w:p w14:paraId="06D097A5">
      <w:pPr>
        <w:spacing w:line="58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w w:val="98"/>
          <w:sz w:val="44"/>
          <w:szCs w:val="44"/>
        </w:rPr>
        <w:t>浙江省自然科学基金</w:t>
      </w:r>
      <w:r>
        <w:rPr>
          <w:rFonts w:hint="eastAsia" w:ascii="方正小标宋简体" w:eastAsia="方正小标宋简体"/>
          <w:w w:val="98"/>
          <w:sz w:val="44"/>
          <w:szCs w:val="44"/>
          <w:lang w:eastAsia="zh-CN"/>
        </w:rPr>
        <w:t>白马湖实验室</w:t>
      </w:r>
      <w:r>
        <w:rPr>
          <w:rFonts w:hint="eastAsia" w:ascii="方正小标宋简体" w:eastAsia="方正小标宋简体"/>
          <w:w w:val="98"/>
          <w:sz w:val="44"/>
          <w:szCs w:val="44"/>
        </w:rPr>
        <w:t>联合基金</w:t>
      </w:r>
      <w:r>
        <w:rPr>
          <w:rFonts w:hint="eastAsia" w:ascii="方正小标宋简体" w:eastAsia="方正小标宋简体"/>
          <w:sz w:val="44"/>
          <w:szCs w:val="44"/>
        </w:rPr>
        <w:t>申请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个人承诺书</w:t>
      </w:r>
    </w:p>
    <w:p w14:paraId="7B824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03C507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本人在此郑重承诺：已阅读知晓并遵守《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浙江省自然科学基金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eastAsia="zh-CN"/>
        </w:rPr>
        <w:t>白马湖实验室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联合基金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申请须知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》，在成果归属等方面将按照相关要求执行。</w:t>
      </w:r>
    </w:p>
    <w:p w14:paraId="3C799166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60910510">
      <w:pPr>
        <w:spacing w:line="560" w:lineRule="exact"/>
        <w:ind w:firstLine="4480" w:firstLineChars="14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申请人</w:t>
      </w:r>
      <w:r>
        <w:rPr>
          <w:rFonts w:hint="eastAsia" w:ascii="仿宋" w:hAnsi="仿宋" w:eastAsia="仿宋" w:cs="仿宋"/>
          <w:sz w:val="32"/>
          <w:szCs w:val="32"/>
        </w:rPr>
        <w:t>签字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</w:p>
    <w:p w14:paraId="005D28C5">
      <w:pPr>
        <w:spacing w:line="560" w:lineRule="exact"/>
        <w:ind w:firstLine="4480" w:firstLineChars="14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签署时间：  年   月   日</w:t>
      </w:r>
    </w:p>
    <w:p w14:paraId="71AC65B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5B60DAF-4872-4179-9091-9B1F4714E21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4E498A5-ECBA-4B4F-9F59-8FEF701DE89A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EA54F422-EA7E-4CA7-94F5-48F37A5C9C7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BBBBFDB-240D-4035-8E4E-131C7F1B46A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A072074E-6669-49B5-A7D0-DD774E62EF0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F5B9DB"/>
    <w:multiLevelType w:val="singleLevel"/>
    <w:tmpl w:val="37F5B9D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iNTM2NzdlZDQ5YjYyMTk0NmVkZmU0MTYyMGFmN2IifQ=="/>
  </w:docVars>
  <w:rsids>
    <w:rsidRoot w:val="6BFFF505"/>
    <w:rsid w:val="13E708EA"/>
    <w:rsid w:val="32CF2094"/>
    <w:rsid w:val="33FF39A5"/>
    <w:rsid w:val="37BF9170"/>
    <w:rsid w:val="3B7D2DEE"/>
    <w:rsid w:val="3D5F53B1"/>
    <w:rsid w:val="4BFF4AE1"/>
    <w:rsid w:val="6BFFF505"/>
    <w:rsid w:val="74923209"/>
    <w:rsid w:val="7F7CEFEB"/>
    <w:rsid w:val="BC9BB8A6"/>
    <w:rsid w:val="DFE3D037"/>
    <w:rsid w:val="EBF66699"/>
    <w:rsid w:val="EBF6A9E4"/>
    <w:rsid w:val="EEFFAE5C"/>
    <w:rsid w:val="F6BFC57E"/>
    <w:rsid w:val="F6DF50E9"/>
    <w:rsid w:val="FBEF28D0"/>
    <w:rsid w:val="FEEB462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  <w:rPr>
      <w:sz w:val="32"/>
    </w:rPr>
  </w:style>
  <w:style w:type="paragraph" w:styleId="3">
    <w:name w:val="Body Text Indent"/>
    <w:basedOn w:val="1"/>
    <w:semiHidden/>
    <w:qFormat/>
    <w:uiPriority w:val="0"/>
    <w:pPr>
      <w:adjustRightInd w:val="0"/>
      <w:snapToGrid w:val="0"/>
      <w:ind w:firstLine="560" w:firstLineChars="200"/>
    </w:pPr>
    <w:rPr>
      <w:rFonts w:ascii="宋体" w:hAnsi="宋体" w:eastAsia="宋体" w:cs="Times New Roman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736</Words>
  <Characters>741</Characters>
  <Lines>0</Lines>
  <Paragraphs>0</Paragraphs>
  <TotalTime>2</TotalTime>
  <ScaleCrop>false</ScaleCrop>
  <LinksUpToDate>false</LinksUpToDate>
  <CharactersWithSpaces>813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2021-06-01T16:56:00Z</dcterms:created>
  <dc:creator>kjt</dc:creator>
  <cp:lastModifiedBy>。起风了</cp:lastModifiedBy>
  <dcterms:modified xsi:type="dcterms:W3CDTF">2025-07-10T10:04:16Z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F59D7C702B814625A163D1DE67E3C71E_13</vt:lpwstr>
  </property>
  <property fmtid="{D5CDD505-2E9C-101B-9397-08002B2CF9AE}" pid="4" name="KSOTemplateDocerSaveRecord">
    <vt:lpwstr>eyJoZGlkIjoiMzQ2OWU1ZGJlNTE1MzNiMDFlNTI4NGIyMWVjYTMzMDUiLCJ1c2VySWQiOiIzNTkwNTM0MjkifQ==</vt:lpwstr>
  </property>
</Properties>
</file>